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2D" w:rsidRPr="00B70A05" w:rsidRDefault="00D0112D" w:rsidP="00D0112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DBF829" wp14:editId="3ECC0533">
            <wp:extent cx="719417" cy="850789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1" cy="86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D" w:rsidRPr="00236160" w:rsidRDefault="00D0112D" w:rsidP="00D0112D">
      <w:pPr>
        <w:pStyle w:val="a5"/>
        <w:rPr>
          <w:spacing w:val="100"/>
          <w:sz w:val="32"/>
          <w:szCs w:val="32"/>
        </w:rPr>
      </w:pPr>
      <w:r w:rsidRPr="00236160">
        <w:rPr>
          <w:spacing w:val="100"/>
          <w:sz w:val="32"/>
          <w:szCs w:val="32"/>
        </w:rPr>
        <w:t>ПОСТАНОВЛЕНИЕ</w:t>
      </w:r>
    </w:p>
    <w:p w:rsidR="00D0112D" w:rsidRDefault="00D0112D" w:rsidP="00D0112D">
      <w:pPr>
        <w:pStyle w:val="1"/>
        <w:spacing w:after="120"/>
        <w:rPr>
          <w:b/>
          <w:sz w:val="32"/>
          <w:szCs w:val="32"/>
        </w:rPr>
      </w:pPr>
      <w:r>
        <w:rPr>
          <w:sz w:val="32"/>
          <w:szCs w:val="32"/>
        </w:rPr>
        <w:t>АДМИНИСТРАЦИИ</w:t>
      </w:r>
    </w:p>
    <w:p w:rsidR="00D0112D" w:rsidRDefault="00D0112D" w:rsidP="00D0112D">
      <w:pPr>
        <w:pStyle w:val="1"/>
        <w:spacing w:after="120"/>
        <w:rPr>
          <w:b/>
          <w:sz w:val="32"/>
          <w:szCs w:val="32"/>
        </w:rPr>
      </w:pPr>
      <w:r w:rsidRPr="00236160">
        <w:rPr>
          <w:sz w:val="32"/>
          <w:szCs w:val="32"/>
        </w:rPr>
        <w:t xml:space="preserve">АНИВСКОГО </w:t>
      </w:r>
      <w:r>
        <w:rPr>
          <w:sz w:val="32"/>
          <w:szCs w:val="32"/>
        </w:rPr>
        <w:t>МУНИЦИПАЛЬНОГО</w:t>
      </w:r>
      <w:r w:rsidRPr="00236160">
        <w:rPr>
          <w:sz w:val="32"/>
          <w:szCs w:val="32"/>
        </w:rPr>
        <w:t xml:space="preserve"> ОКРУГА</w:t>
      </w:r>
    </w:p>
    <w:p w:rsidR="00D0112D" w:rsidRPr="009F3F31" w:rsidRDefault="00D0112D" w:rsidP="00D0112D">
      <w:pPr>
        <w:spacing w:line="360" w:lineRule="auto"/>
        <w:jc w:val="center"/>
        <w:rPr>
          <w:sz w:val="32"/>
          <w:szCs w:val="32"/>
        </w:rPr>
      </w:pPr>
      <w:r w:rsidRPr="009F3F31">
        <w:rPr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D0112D" w:rsidRPr="006B5339" w:rsidTr="004203C5">
        <w:trPr>
          <w:jc w:val="center"/>
        </w:trPr>
        <w:tc>
          <w:tcPr>
            <w:tcW w:w="447" w:type="dxa"/>
          </w:tcPr>
          <w:p w:rsidR="00D0112D" w:rsidRPr="006B5339" w:rsidRDefault="00D0112D" w:rsidP="004203C5">
            <w:pPr>
              <w:tabs>
                <w:tab w:val="left" w:pos="0"/>
              </w:tabs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12D" w:rsidRPr="006B5339" w:rsidRDefault="00D0112D" w:rsidP="004203C5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14 августа 2025 г.</w:t>
            </w:r>
          </w:p>
        </w:tc>
        <w:tc>
          <w:tcPr>
            <w:tcW w:w="360" w:type="dxa"/>
          </w:tcPr>
          <w:p w:rsidR="00D0112D" w:rsidRPr="006B5339" w:rsidRDefault="00D0112D" w:rsidP="004203C5">
            <w:pPr>
              <w:tabs>
                <w:tab w:val="left" w:pos="0"/>
              </w:tabs>
              <w:suppressAutoHyphens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D0112D" w:rsidRPr="006B5339" w:rsidRDefault="00D0112D" w:rsidP="004203C5">
            <w:pPr>
              <w:tabs>
                <w:tab w:val="left" w:pos="0"/>
              </w:tabs>
              <w:suppressAutoHyphens/>
              <w:jc w:val="right"/>
              <w:rPr>
                <w:noProof/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12D" w:rsidRPr="006B5339" w:rsidRDefault="00D0112D" w:rsidP="004203C5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2616</w:t>
            </w:r>
            <w:bookmarkStart w:id="0" w:name="_GoBack"/>
            <w:bookmarkEnd w:id="0"/>
            <w:r>
              <w:rPr>
                <w:sz w:val="26"/>
                <w:szCs w:val="26"/>
                <w:lang w:eastAsia="ar-SA"/>
              </w:rPr>
              <w:t xml:space="preserve"> -па</w:t>
            </w:r>
          </w:p>
        </w:tc>
      </w:tr>
    </w:tbl>
    <w:p w:rsidR="00D0112D" w:rsidRDefault="00D0112D" w:rsidP="00D0112D">
      <w:pPr>
        <w:spacing w:line="360" w:lineRule="auto"/>
        <w:jc w:val="center"/>
      </w:pPr>
    </w:p>
    <w:p w:rsidR="00D0112D" w:rsidRPr="003E0E3B" w:rsidRDefault="00D0112D" w:rsidP="00D0112D">
      <w:pPr>
        <w:spacing w:line="360" w:lineRule="auto"/>
        <w:jc w:val="center"/>
        <w:rPr>
          <w:sz w:val="22"/>
          <w:szCs w:val="22"/>
        </w:rPr>
      </w:pPr>
      <w:r w:rsidRPr="003E0E3B">
        <w:rPr>
          <w:sz w:val="22"/>
          <w:szCs w:val="22"/>
        </w:rPr>
        <w:t>г. Анива</w:t>
      </w:r>
    </w:p>
    <w:p w:rsidR="005922D2" w:rsidRPr="00E95BA8" w:rsidRDefault="005922D2" w:rsidP="00E95BA8">
      <w:pPr>
        <w:jc w:val="center"/>
        <w:rPr>
          <w:sz w:val="26"/>
          <w:szCs w:val="26"/>
        </w:rPr>
      </w:pPr>
    </w:p>
    <w:p w:rsidR="00693790" w:rsidRPr="008F0D59" w:rsidRDefault="00693790" w:rsidP="008F0D5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95BA8">
        <w:rPr>
          <w:b/>
          <w:bCs/>
          <w:sz w:val="26"/>
          <w:szCs w:val="26"/>
        </w:rPr>
        <w:t>О внесении</w:t>
      </w:r>
      <w:r w:rsidR="00591104" w:rsidRPr="00E95BA8">
        <w:rPr>
          <w:b/>
          <w:bCs/>
          <w:sz w:val="26"/>
          <w:szCs w:val="26"/>
        </w:rPr>
        <w:t xml:space="preserve"> изменений </w:t>
      </w:r>
      <w:r w:rsidRPr="00E95BA8">
        <w:rPr>
          <w:b/>
          <w:bCs/>
          <w:sz w:val="26"/>
          <w:szCs w:val="26"/>
        </w:rPr>
        <w:t>в административный</w:t>
      </w:r>
      <w:r w:rsidR="005922D2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>регламент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FF29F9" w:rsidRPr="00E95BA8">
        <w:rPr>
          <w:b/>
          <w:bCs/>
          <w:sz w:val="26"/>
          <w:szCs w:val="26"/>
        </w:rPr>
        <w:t>«</w:t>
      </w:r>
      <w:r w:rsidR="003E5E42">
        <w:rPr>
          <w:rFonts w:eastAsiaTheme="minorHAnsi"/>
          <w:b/>
          <w:sz w:val="26"/>
          <w:szCs w:val="26"/>
          <w:lang w:eastAsia="en-US"/>
        </w:rPr>
        <w:t>Предварительное согласование предоставления земельного участка</w:t>
      </w:r>
      <w:r w:rsidR="00FF29F9" w:rsidRPr="00E95BA8">
        <w:rPr>
          <w:b/>
          <w:bCs/>
          <w:sz w:val="26"/>
          <w:szCs w:val="26"/>
        </w:rPr>
        <w:t>»</w:t>
      </w:r>
      <w:r w:rsidRPr="00E95BA8">
        <w:rPr>
          <w:b/>
          <w:bCs/>
          <w:sz w:val="26"/>
          <w:szCs w:val="26"/>
        </w:rPr>
        <w:t>, утвержденный постановлением администрации Анивского городского округа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от </w:t>
      </w:r>
      <w:r w:rsidR="003E5E42">
        <w:rPr>
          <w:b/>
          <w:bCs/>
          <w:sz w:val="26"/>
          <w:szCs w:val="26"/>
        </w:rPr>
        <w:t>04.02.2022</w:t>
      </w:r>
      <w:r w:rsidRPr="00E95BA8">
        <w:rPr>
          <w:b/>
          <w:bCs/>
          <w:sz w:val="26"/>
          <w:szCs w:val="26"/>
        </w:rPr>
        <w:t xml:space="preserve"> </w:t>
      </w:r>
      <w:r w:rsidR="00AF0365" w:rsidRPr="00E95BA8">
        <w:rPr>
          <w:b/>
          <w:bCs/>
          <w:sz w:val="26"/>
          <w:szCs w:val="26"/>
        </w:rPr>
        <w:t>№</w:t>
      </w:r>
      <w:r w:rsidR="00717145" w:rsidRPr="00E95BA8">
        <w:rPr>
          <w:b/>
          <w:bCs/>
          <w:sz w:val="26"/>
          <w:szCs w:val="26"/>
        </w:rPr>
        <w:t xml:space="preserve"> </w:t>
      </w:r>
      <w:r w:rsidR="003E5E42">
        <w:rPr>
          <w:b/>
          <w:bCs/>
          <w:sz w:val="26"/>
          <w:szCs w:val="26"/>
        </w:rPr>
        <w:t>236</w:t>
      </w:r>
      <w:r w:rsidR="008F0D59">
        <w:rPr>
          <w:b/>
          <w:bCs/>
          <w:sz w:val="26"/>
          <w:szCs w:val="26"/>
        </w:rPr>
        <w:t>-па</w:t>
      </w:r>
    </w:p>
    <w:p w:rsidR="00693790" w:rsidRPr="00E95BA8" w:rsidRDefault="00693790" w:rsidP="00E95BA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45966" w:rsidRPr="00BE4EDB" w:rsidRDefault="00693790" w:rsidP="00EE3BF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95BA8">
        <w:rPr>
          <w:sz w:val="26"/>
          <w:szCs w:val="26"/>
        </w:rPr>
        <w:t xml:space="preserve">В соответствии с </w:t>
      </w:r>
      <w:r w:rsidR="001360A7">
        <w:rPr>
          <w:sz w:val="26"/>
          <w:szCs w:val="26"/>
        </w:rPr>
        <w:t xml:space="preserve">Земельным кодексом Российской Федерации, </w:t>
      </w:r>
      <w:r w:rsidRPr="00E95BA8">
        <w:rPr>
          <w:sz w:val="26"/>
          <w:szCs w:val="26"/>
        </w:rPr>
        <w:t>Федеральным закон</w:t>
      </w:r>
      <w:r w:rsidR="001360A7">
        <w:rPr>
          <w:sz w:val="26"/>
          <w:szCs w:val="26"/>
        </w:rPr>
        <w:t>ом</w:t>
      </w:r>
      <w:r w:rsidR="00591104" w:rsidRPr="00E95BA8">
        <w:rPr>
          <w:sz w:val="26"/>
          <w:szCs w:val="26"/>
        </w:rPr>
        <w:t xml:space="preserve"> Российской Федерации</w:t>
      </w:r>
      <w:r w:rsidRPr="00E95BA8">
        <w:rPr>
          <w:sz w:val="26"/>
          <w:szCs w:val="26"/>
        </w:rPr>
        <w:t xml:space="preserve"> от </w:t>
      </w:r>
      <w:r w:rsidR="00591104" w:rsidRPr="00E95BA8">
        <w:rPr>
          <w:sz w:val="26"/>
          <w:szCs w:val="26"/>
        </w:rPr>
        <w:t>06</w:t>
      </w:r>
      <w:r w:rsidRPr="00E95BA8">
        <w:rPr>
          <w:sz w:val="26"/>
          <w:szCs w:val="26"/>
        </w:rPr>
        <w:t>.</w:t>
      </w:r>
      <w:r w:rsidR="00591104" w:rsidRPr="00E95BA8">
        <w:rPr>
          <w:sz w:val="26"/>
          <w:szCs w:val="26"/>
        </w:rPr>
        <w:t>10</w:t>
      </w:r>
      <w:r w:rsidRPr="00E95BA8">
        <w:rPr>
          <w:sz w:val="26"/>
          <w:szCs w:val="26"/>
        </w:rPr>
        <w:t>.20</w:t>
      </w:r>
      <w:r w:rsidR="00591104" w:rsidRPr="00E95BA8">
        <w:rPr>
          <w:sz w:val="26"/>
          <w:szCs w:val="26"/>
        </w:rPr>
        <w:t>03</w:t>
      </w:r>
      <w:r w:rsidRPr="00E95BA8">
        <w:rPr>
          <w:sz w:val="26"/>
          <w:szCs w:val="26"/>
        </w:rPr>
        <w:t xml:space="preserve"> № </w:t>
      </w:r>
      <w:r w:rsidR="00591104" w:rsidRPr="00E95BA8">
        <w:rPr>
          <w:sz w:val="26"/>
          <w:szCs w:val="26"/>
        </w:rPr>
        <w:t>131</w:t>
      </w:r>
      <w:r w:rsidRPr="00E95BA8">
        <w:rPr>
          <w:sz w:val="26"/>
          <w:szCs w:val="26"/>
        </w:rPr>
        <w:t>-ФЗ «Об</w:t>
      </w:r>
      <w:r w:rsidR="00591104" w:rsidRPr="00E95BA8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1360A7">
        <w:rPr>
          <w:sz w:val="26"/>
          <w:szCs w:val="26"/>
        </w:rPr>
        <w:t>»</w:t>
      </w:r>
      <w:r w:rsidR="00591104" w:rsidRPr="00E95BA8">
        <w:rPr>
          <w:sz w:val="26"/>
          <w:szCs w:val="26"/>
        </w:rPr>
        <w:t xml:space="preserve">, </w:t>
      </w:r>
      <w:r w:rsidR="00877485">
        <w:rPr>
          <w:sz w:val="26"/>
          <w:szCs w:val="26"/>
        </w:rPr>
        <w:t>Федеральным законом от</w:t>
      </w:r>
      <w:r w:rsidR="00877485" w:rsidRPr="00DF4EFD">
        <w:rPr>
          <w:sz w:val="26"/>
          <w:szCs w:val="26"/>
        </w:rPr>
        <w:t xml:space="preserve"> 20.03.2025 № 33-ФЗ «Об общих принципах организации местного самоуправления в единой системе публичной власти»</w:t>
      </w:r>
      <w:r w:rsidR="00877485">
        <w:rPr>
          <w:sz w:val="26"/>
          <w:szCs w:val="26"/>
        </w:rPr>
        <w:t xml:space="preserve">, </w:t>
      </w:r>
      <w:r w:rsidR="001360A7">
        <w:rPr>
          <w:sz w:val="26"/>
          <w:szCs w:val="26"/>
        </w:rPr>
        <w:t xml:space="preserve">Федеральным законом </w:t>
      </w:r>
      <w:r w:rsidR="00591104" w:rsidRPr="00E95BA8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A07631" w:rsidRPr="00E95BA8">
        <w:rPr>
          <w:sz w:val="26"/>
          <w:szCs w:val="26"/>
        </w:rPr>
        <w:t>,</w:t>
      </w:r>
      <w:r w:rsidR="00591104" w:rsidRPr="00E95BA8">
        <w:rPr>
          <w:sz w:val="26"/>
          <w:szCs w:val="26"/>
        </w:rPr>
        <w:t xml:space="preserve"> </w:t>
      </w:r>
      <w:r w:rsidR="00F23BEA">
        <w:rPr>
          <w:sz w:val="26"/>
          <w:szCs w:val="26"/>
        </w:rPr>
        <w:t>Порядком разработки и утверждения административных регламентов предоставления муниципальных (государственных) услуг, утвержденным постановлением администрации Анивского муниципального округа от 24.06.2025 № 2000-па, руководствуясь статьей 39</w:t>
      </w:r>
      <w:r w:rsidRPr="00E95BA8">
        <w:rPr>
          <w:sz w:val="26"/>
          <w:szCs w:val="26"/>
        </w:rPr>
        <w:t xml:space="preserve"> Устава </w:t>
      </w:r>
      <w:r w:rsidR="00BE4EDB">
        <w:rPr>
          <w:sz w:val="26"/>
          <w:szCs w:val="26"/>
        </w:rPr>
        <w:t>Анивского муниципального округа</w:t>
      </w:r>
      <w:r w:rsidR="00F23BEA">
        <w:rPr>
          <w:sz w:val="26"/>
          <w:szCs w:val="26"/>
        </w:rPr>
        <w:t xml:space="preserve"> Сахалинской области</w:t>
      </w:r>
      <w:r w:rsidRPr="00E95BA8">
        <w:rPr>
          <w:sz w:val="26"/>
          <w:szCs w:val="26"/>
        </w:rPr>
        <w:t xml:space="preserve">, администрация Анивского </w:t>
      </w:r>
      <w:r w:rsidR="00BE4EDB">
        <w:rPr>
          <w:sz w:val="26"/>
          <w:szCs w:val="26"/>
        </w:rPr>
        <w:t>муниципального</w:t>
      </w:r>
      <w:r w:rsidRPr="00E95BA8">
        <w:rPr>
          <w:sz w:val="26"/>
          <w:szCs w:val="26"/>
        </w:rPr>
        <w:t xml:space="preserve"> округа </w:t>
      </w:r>
      <w:r w:rsidRPr="00E95BA8">
        <w:rPr>
          <w:b/>
          <w:sz w:val="26"/>
          <w:szCs w:val="26"/>
        </w:rPr>
        <w:t>п о с т а н о в л я е т:</w:t>
      </w:r>
    </w:p>
    <w:p w:rsidR="00F23BEA" w:rsidRDefault="00693790" w:rsidP="00EE3BF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5BA8">
        <w:rPr>
          <w:sz w:val="26"/>
          <w:szCs w:val="26"/>
        </w:rPr>
        <w:t xml:space="preserve">1. </w:t>
      </w:r>
      <w:r w:rsidR="00F23BEA" w:rsidRPr="00DF4EFD">
        <w:rPr>
          <w:bCs/>
          <w:sz w:val="26"/>
          <w:szCs w:val="26"/>
        </w:rPr>
        <w:t>Внести следующие изменения в административный регламент по предоставлению муниципальной услуги «</w:t>
      </w:r>
      <w:r w:rsidR="003E5E42">
        <w:rPr>
          <w:bCs/>
          <w:sz w:val="26"/>
          <w:szCs w:val="26"/>
        </w:rPr>
        <w:t>Предварительное согласование предоставления земельного участка</w:t>
      </w:r>
      <w:r w:rsidR="00F23BEA" w:rsidRPr="00DF4EFD">
        <w:rPr>
          <w:bCs/>
          <w:sz w:val="26"/>
          <w:szCs w:val="26"/>
        </w:rPr>
        <w:t xml:space="preserve">, утвержденный постановлением администрации Анивского </w:t>
      </w:r>
      <w:r w:rsidR="006C17A7">
        <w:rPr>
          <w:bCs/>
          <w:sz w:val="26"/>
          <w:szCs w:val="26"/>
        </w:rPr>
        <w:t>городского</w:t>
      </w:r>
      <w:r w:rsidR="00F23BEA" w:rsidRPr="00DF4EFD">
        <w:rPr>
          <w:bCs/>
          <w:sz w:val="26"/>
          <w:szCs w:val="26"/>
        </w:rPr>
        <w:t xml:space="preserve"> округа от </w:t>
      </w:r>
      <w:r w:rsidR="003E5E42">
        <w:rPr>
          <w:sz w:val="26"/>
          <w:szCs w:val="26"/>
        </w:rPr>
        <w:t>04.02.2022 № 236</w:t>
      </w:r>
      <w:r w:rsidR="006C17A7">
        <w:rPr>
          <w:sz w:val="26"/>
          <w:szCs w:val="26"/>
        </w:rPr>
        <w:t>-па</w:t>
      </w:r>
      <w:r w:rsidR="00F23BEA" w:rsidRPr="00DF4EFD">
        <w:rPr>
          <w:bCs/>
          <w:sz w:val="26"/>
          <w:szCs w:val="26"/>
        </w:rPr>
        <w:t xml:space="preserve"> (</w:t>
      </w:r>
      <w:r w:rsidR="00F23BEA">
        <w:rPr>
          <w:bCs/>
          <w:sz w:val="26"/>
          <w:szCs w:val="26"/>
        </w:rPr>
        <w:t>далее - А</w:t>
      </w:r>
      <w:r w:rsidR="00F23BEA" w:rsidRPr="00DF4EFD">
        <w:rPr>
          <w:bCs/>
          <w:sz w:val="26"/>
          <w:szCs w:val="26"/>
        </w:rPr>
        <w:t>дминистративный регламент):</w:t>
      </w:r>
    </w:p>
    <w:p w:rsidR="00432A61" w:rsidRDefault="006C17A7" w:rsidP="00EE3BF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3E5E42">
        <w:rPr>
          <w:bCs/>
          <w:sz w:val="26"/>
          <w:szCs w:val="26"/>
        </w:rPr>
        <w:t>Пункт 1.3.1</w:t>
      </w:r>
      <w:r w:rsidR="00432A61">
        <w:rPr>
          <w:bCs/>
          <w:sz w:val="26"/>
          <w:szCs w:val="26"/>
        </w:rPr>
        <w:t xml:space="preserve"> </w:t>
      </w:r>
      <w:r w:rsidR="003E5E42">
        <w:rPr>
          <w:bCs/>
          <w:sz w:val="26"/>
          <w:szCs w:val="26"/>
        </w:rPr>
        <w:t xml:space="preserve">подраздела 1.3 </w:t>
      </w:r>
      <w:r w:rsidR="00432A61">
        <w:rPr>
          <w:bCs/>
          <w:sz w:val="26"/>
          <w:szCs w:val="26"/>
        </w:rPr>
        <w:t>главы 1 Административного регламента изложить в следующей редакции:</w:t>
      </w:r>
    </w:p>
    <w:p w:rsidR="003E5E42" w:rsidRPr="003E5E42" w:rsidRDefault="003E5E42" w:rsidP="00EE3BFF">
      <w:pPr>
        <w:pStyle w:val="a8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«1</w:t>
      </w:r>
      <w:r w:rsidRPr="003E5E42">
        <w:rPr>
          <w:bCs/>
          <w:sz w:val="26"/>
          <w:szCs w:val="26"/>
        </w:rPr>
        <w:t>.3.1</w:t>
      </w:r>
      <w:r w:rsidR="00432A61" w:rsidRPr="003E5E42">
        <w:rPr>
          <w:bCs/>
          <w:sz w:val="26"/>
          <w:szCs w:val="26"/>
        </w:rPr>
        <w:t xml:space="preserve">. </w:t>
      </w:r>
      <w:r w:rsidRPr="003E5E42">
        <w:rPr>
          <w:sz w:val="26"/>
          <w:szCs w:val="26"/>
        </w:rPr>
        <w:t>Справочная информация:</w:t>
      </w:r>
    </w:p>
    <w:p w:rsidR="003E5E42" w:rsidRPr="003E5E42" w:rsidRDefault="003E5E42" w:rsidP="00EE3BFF">
      <w:pPr>
        <w:ind w:firstLine="709"/>
        <w:jc w:val="both"/>
        <w:rPr>
          <w:sz w:val="26"/>
          <w:szCs w:val="26"/>
        </w:rPr>
      </w:pPr>
      <w:r w:rsidRPr="003E5E42">
        <w:rPr>
          <w:sz w:val="26"/>
          <w:szCs w:val="26"/>
        </w:rPr>
        <w:t xml:space="preserve">Адрес места нахождения: Администрация </w:t>
      </w:r>
      <w:r>
        <w:rPr>
          <w:sz w:val="26"/>
          <w:szCs w:val="26"/>
        </w:rPr>
        <w:t>Анивского муниципального округа</w:t>
      </w:r>
      <w:r w:rsidRPr="003E5E42">
        <w:rPr>
          <w:sz w:val="26"/>
          <w:szCs w:val="26"/>
        </w:rPr>
        <w:t xml:space="preserve"> (далее - ОМСУ) в лице департамента архитектуры, градостроительной деятельности и землепользования администрации </w:t>
      </w:r>
      <w:r>
        <w:rPr>
          <w:sz w:val="26"/>
          <w:szCs w:val="26"/>
        </w:rPr>
        <w:t>Анивского муниципального округа</w:t>
      </w:r>
      <w:r w:rsidRPr="003E5E42">
        <w:rPr>
          <w:sz w:val="26"/>
          <w:szCs w:val="26"/>
        </w:rPr>
        <w:t xml:space="preserve"> (далее - ДАГИЗ) по адресу: 694030, г. Анива</w:t>
      </w:r>
      <w:r>
        <w:rPr>
          <w:sz w:val="26"/>
          <w:szCs w:val="26"/>
        </w:rPr>
        <w:t>, ул. Калинина, д. 57, кабинет №</w:t>
      </w:r>
      <w:r w:rsidRPr="003E5E42">
        <w:rPr>
          <w:sz w:val="26"/>
          <w:szCs w:val="26"/>
        </w:rPr>
        <w:t xml:space="preserve"> 105. </w:t>
      </w:r>
    </w:p>
    <w:p w:rsidR="003E5E42" w:rsidRPr="003E5E42" w:rsidRDefault="003E5E42" w:rsidP="00EE3BFF">
      <w:pPr>
        <w:ind w:firstLine="709"/>
        <w:jc w:val="both"/>
        <w:rPr>
          <w:sz w:val="26"/>
          <w:szCs w:val="26"/>
        </w:rPr>
      </w:pPr>
      <w:r w:rsidRPr="003E5E42">
        <w:rPr>
          <w:sz w:val="26"/>
          <w:szCs w:val="26"/>
        </w:rPr>
        <w:t xml:space="preserve">График работы ОМСУ: понедельник - с 08.30 до 17.30 </w:t>
      </w:r>
      <w:proofErr w:type="gramStart"/>
      <w:r w:rsidRPr="003E5E42">
        <w:rPr>
          <w:sz w:val="26"/>
          <w:szCs w:val="26"/>
        </w:rPr>
        <w:t>час.,</w:t>
      </w:r>
      <w:proofErr w:type="gramEnd"/>
      <w:r w:rsidRPr="003E5E42">
        <w:rPr>
          <w:sz w:val="26"/>
          <w:szCs w:val="26"/>
        </w:rPr>
        <w:t xml:space="preserve"> перерыв - с 13.00 до 14.00 час., вторник - пятница - с 08.30 до 16.30 час., перерыв - с 13.00 до 14.00 час. Выходные дни: суббота, воскресенье. </w:t>
      </w:r>
    </w:p>
    <w:p w:rsidR="003E5E42" w:rsidRPr="003E5E42" w:rsidRDefault="003E5E42" w:rsidP="00EE3BFF">
      <w:pPr>
        <w:ind w:firstLine="709"/>
        <w:jc w:val="both"/>
        <w:rPr>
          <w:sz w:val="26"/>
          <w:szCs w:val="26"/>
        </w:rPr>
      </w:pPr>
      <w:r w:rsidRPr="003E5E42">
        <w:rPr>
          <w:sz w:val="26"/>
          <w:szCs w:val="26"/>
        </w:rPr>
        <w:t xml:space="preserve">Справочные телефоны ОМСУ: 8(42441) 4-02-65, 8(42441) 4-13-80. </w:t>
      </w:r>
    </w:p>
    <w:p w:rsidR="00432A61" w:rsidRDefault="003E5E42" w:rsidP="00EE3BFF">
      <w:pPr>
        <w:ind w:firstLine="709"/>
        <w:jc w:val="both"/>
        <w:rPr>
          <w:color w:val="000000" w:themeColor="text1"/>
          <w:sz w:val="26"/>
          <w:szCs w:val="26"/>
        </w:rPr>
      </w:pPr>
      <w:r w:rsidRPr="003E5E42">
        <w:rPr>
          <w:sz w:val="26"/>
          <w:szCs w:val="26"/>
        </w:rPr>
        <w:t xml:space="preserve">Адрес официального сайта ОМСУ: </w:t>
      </w:r>
      <w:hyperlink r:id="rId5" w:history="1">
        <w:r w:rsidR="00C8493B" w:rsidRPr="00C8493B">
          <w:rPr>
            <w:rStyle w:val="a3"/>
            <w:color w:val="auto"/>
            <w:sz w:val="26"/>
            <w:szCs w:val="26"/>
            <w:u w:val="none"/>
          </w:rPr>
          <w:t>https://myaniva.gosuslugi.ru/.»</w:t>
        </w:r>
      </w:hyperlink>
      <w:r w:rsidR="00432A61" w:rsidRPr="003E5E42">
        <w:rPr>
          <w:color w:val="000000" w:themeColor="text1"/>
          <w:sz w:val="26"/>
          <w:szCs w:val="26"/>
        </w:rPr>
        <w:t>.</w:t>
      </w:r>
    </w:p>
    <w:p w:rsidR="00B877EC" w:rsidRDefault="00B877EC" w:rsidP="00EE3BFF">
      <w:pPr>
        <w:ind w:firstLine="709"/>
        <w:jc w:val="both"/>
        <w:rPr>
          <w:bCs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1.2. Пункт 1.3.2 подраздела </w:t>
      </w:r>
      <w:r>
        <w:rPr>
          <w:bCs/>
          <w:sz w:val="26"/>
          <w:szCs w:val="26"/>
        </w:rPr>
        <w:t>1.3 главы 1 Административного регламента изложить в следующей редакции:</w:t>
      </w:r>
    </w:p>
    <w:p w:rsidR="00B877EC" w:rsidRPr="00B877EC" w:rsidRDefault="00B877EC" w:rsidP="00EE3BFF">
      <w:pPr>
        <w:pStyle w:val="a8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«1.3.2. </w:t>
      </w:r>
      <w:r w:rsidRPr="00B877EC">
        <w:rPr>
          <w:sz w:val="26"/>
          <w:szCs w:val="26"/>
        </w:rPr>
        <w:t>Информация по вопросам предоставления муниципальной услуги сообщается заявителям:</w:t>
      </w:r>
    </w:p>
    <w:p w:rsidR="00B877EC" w:rsidRPr="00B877EC" w:rsidRDefault="00B877EC" w:rsidP="00EE3BFF">
      <w:pPr>
        <w:ind w:firstLine="709"/>
        <w:jc w:val="both"/>
        <w:rPr>
          <w:sz w:val="26"/>
          <w:szCs w:val="26"/>
        </w:rPr>
      </w:pPr>
      <w:r w:rsidRPr="00B877EC">
        <w:rPr>
          <w:sz w:val="26"/>
          <w:szCs w:val="26"/>
        </w:rPr>
        <w:t xml:space="preserve">- при личном обращении в ДАГИЗ; </w:t>
      </w:r>
    </w:p>
    <w:p w:rsidR="00B877EC" w:rsidRPr="00B877EC" w:rsidRDefault="00B877EC" w:rsidP="00EE3BFF">
      <w:pPr>
        <w:ind w:firstLine="709"/>
        <w:jc w:val="both"/>
        <w:rPr>
          <w:sz w:val="26"/>
          <w:szCs w:val="26"/>
        </w:rPr>
      </w:pPr>
      <w:r w:rsidRPr="00B877EC">
        <w:rPr>
          <w:sz w:val="26"/>
          <w:szCs w:val="26"/>
        </w:rPr>
        <w:t xml:space="preserve">- при обращении с использованием средств телефонной связи в ДАГИЗ по номерам телефонов 8(42441) 4-02-65, 8(42441) 4-13-80; </w:t>
      </w:r>
    </w:p>
    <w:p w:rsidR="00B877EC" w:rsidRPr="00B877EC" w:rsidRDefault="00B877EC" w:rsidP="00EE3BFF">
      <w:pPr>
        <w:ind w:firstLine="709"/>
        <w:jc w:val="both"/>
        <w:rPr>
          <w:sz w:val="26"/>
          <w:szCs w:val="26"/>
        </w:rPr>
      </w:pPr>
      <w:r w:rsidRPr="00B877EC">
        <w:rPr>
          <w:sz w:val="26"/>
          <w:szCs w:val="26"/>
        </w:rPr>
        <w:t xml:space="preserve">- при письменном обращении в ОМСУ по почте либо в электронном виде; </w:t>
      </w:r>
    </w:p>
    <w:p w:rsidR="00B877EC" w:rsidRPr="00B877EC" w:rsidRDefault="00B877EC" w:rsidP="00EE3BFF">
      <w:pPr>
        <w:ind w:firstLine="709"/>
        <w:jc w:val="both"/>
        <w:rPr>
          <w:sz w:val="26"/>
          <w:szCs w:val="26"/>
        </w:rPr>
      </w:pPr>
      <w:r w:rsidRPr="00B877EC">
        <w:rPr>
          <w:sz w:val="26"/>
          <w:szCs w:val="26"/>
        </w:rPr>
        <w:t xml:space="preserve">- посредством размещения сведений: </w:t>
      </w:r>
    </w:p>
    <w:p w:rsidR="00B877EC" w:rsidRPr="00B877EC" w:rsidRDefault="00B877EC" w:rsidP="00EE3BFF">
      <w:pPr>
        <w:ind w:firstLine="709"/>
        <w:jc w:val="both"/>
        <w:rPr>
          <w:sz w:val="26"/>
          <w:szCs w:val="26"/>
        </w:rPr>
      </w:pPr>
      <w:r w:rsidRPr="00B877EC">
        <w:rPr>
          <w:sz w:val="26"/>
          <w:szCs w:val="26"/>
        </w:rPr>
        <w:t>1) на официальном Интернет-сайте ОМСУ</w:t>
      </w:r>
      <w:r>
        <w:rPr>
          <w:sz w:val="26"/>
          <w:szCs w:val="26"/>
        </w:rPr>
        <w:t>:</w:t>
      </w:r>
      <w:r w:rsidRPr="00B877EC">
        <w:rPr>
          <w:sz w:val="26"/>
          <w:szCs w:val="26"/>
        </w:rPr>
        <w:t xml:space="preserve"> </w:t>
      </w:r>
      <w:proofErr w:type="gramStart"/>
      <w:r w:rsidRPr="00B877EC">
        <w:rPr>
          <w:sz w:val="26"/>
          <w:szCs w:val="26"/>
        </w:rPr>
        <w:t>https://myaniva.gosuslugi.ru/.;</w:t>
      </w:r>
      <w:proofErr w:type="gramEnd"/>
      <w:r w:rsidRPr="00B877EC">
        <w:rPr>
          <w:sz w:val="26"/>
          <w:szCs w:val="26"/>
        </w:rPr>
        <w:t xml:space="preserve"> </w:t>
      </w:r>
    </w:p>
    <w:p w:rsidR="00B877EC" w:rsidRPr="00B877EC" w:rsidRDefault="00B877EC" w:rsidP="00EE3BFF">
      <w:pPr>
        <w:ind w:firstLine="709"/>
        <w:jc w:val="both"/>
        <w:rPr>
          <w:sz w:val="26"/>
          <w:szCs w:val="26"/>
        </w:rPr>
      </w:pPr>
      <w:r w:rsidRPr="00B877EC">
        <w:rPr>
          <w:sz w:val="26"/>
          <w:szCs w:val="26"/>
        </w:rPr>
        <w:t>2) в региональной государс</w:t>
      </w:r>
      <w:r>
        <w:rPr>
          <w:sz w:val="26"/>
          <w:szCs w:val="26"/>
        </w:rPr>
        <w:t>твенной информационной системе «</w:t>
      </w:r>
      <w:r w:rsidRPr="00B877EC">
        <w:rPr>
          <w:sz w:val="26"/>
          <w:szCs w:val="26"/>
        </w:rPr>
        <w:t>Портал государственных и муниципальных услуг (функций) Сахалинск</w:t>
      </w:r>
      <w:r>
        <w:rPr>
          <w:sz w:val="26"/>
          <w:szCs w:val="26"/>
        </w:rPr>
        <w:t>ой области»</w:t>
      </w:r>
      <w:r w:rsidRPr="00B877EC">
        <w:rPr>
          <w:sz w:val="26"/>
          <w:szCs w:val="26"/>
        </w:rPr>
        <w:t xml:space="preserve"> (далее - РПГУ)</w:t>
      </w:r>
      <w:r>
        <w:rPr>
          <w:sz w:val="26"/>
          <w:szCs w:val="26"/>
        </w:rPr>
        <w:t>:</w:t>
      </w:r>
      <w:r w:rsidRPr="00B877EC">
        <w:rPr>
          <w:sz w:val="26"/>
          <w:szCs w:val="26"/>
        </w:rPr>
        <w:t xml:space="preserve"> </w:t>
      </w:r>
      <w:hyperlink r:id="rId6" w:tgtFrame="_blank" w:tooltip="&lt;div class=&quot;doc www&quot;&gt;&lt;span class=&quot;aligner&quot;&gt;&lt;div class=&quot;icon listDocWWW-16&quot;&gt;&lt;/div&gt;&lt;/span&gt;https://uslugi.admsakhalin.ru&lt;/div&gt;" w:history="1">
        <w:r w:rsidRPr="00B877EC">
          <w:rPr>
            <w:sz w:val="26"/>
            <w:szCs w:val="26"/>
          </w:rPr>
          <w:t>https://uslugi.admsakhalin.ru</w:t>
        </w:r>
      </w:hyperlink>
      <w:r w:rsidRPr="00B877EC">
        <w:rPr>
          <w:sz w:val="26"/>
          <w:szCs w:val="26"/>
        </w:rPr>
        <w:t xml:space="preserve">; </w:t>
      </w:r>
    </w:p>
    <w:p w:rsidR="00B877EC" w:rsidRPr="00B877EC" w:rsidRDefault="00B877EC" w:rsidP="00EE3BFF">
      <w:pPr>
        <w:ind w:firstLine="709"/>
        <w:jc w:val="both"/>
        <w:rPr>
          <w:sz w:val="26"/>
          <w:szCs w:val="26"/>
        </w:rPr>
      </w:pPr>
      <w:r w:rsidRPr="00B877EC">
        <w:rPr>
          <w:sz w:val="26"/>
          <w:szCs w:val="26"/>
        </w:rPr>
        <w:t>3) в федеральной государс</w:t>
      </w:r>
      <w:r>
        <w:rPr>
          <w:sz w:val="26"/>
          <w:szCs w:val="26"/>
        </w:rPr>
        <w:t>твенной информационной системе «</w:t>
      </w:r>
      <w:r w:rsidRPr="00B877EC">
        <w:rPr>
          <w:sz w:val="26"/>
          <w:szCs w:val="26"/>
        </w:rPr>
        <w:t xml:space="preserve">Единый портал государственных </w:t>
      </w:r>
      <w:r>
        <w:rPr>
          <w:sz w:val="26"/>
          <w:szCs w:val="26"/>
        </w:rPr>
        <w:t>и муниципальных услуг (функций):</w:t>
      </w:r>
      <w:r w:rsidRPr="00B877EC">
        <w:rPr>
          <w:sz w:val="26"/>
          <w:szCs w:val="26"/>
        </w:rPr>
        <w:t xml:space="preserve"> (далее - ЕПГУ)</w:t>
      </w:r>
      <w:r>
        <w:rPr>
          <w:sz w:val="26"/>
          <w:szCs w:val="26"/>
        </w:rPr>
        <w:t>:</w:t>
      </w:r>
      <w:r w:rsidRPr="00B877EC">
        <w:rPr>
          <w:sz w:val="26"/>
          <w:szCs w:val="26"/>
        </w:rPr>
        <w:t xml:space="preserve"> </w:t>
      </w:r>
      <w:hyperlink r:id="rId7" w:tgtFrame="_blank" w:tooltip="&lt;div class=&quot;doc www&quot;&gt;&lt;span class=&quot;aligner&quot;&gt;&lt;div class=&quot;icon listDocWWW-16&quot;&gt;&lt;/div&gt;&lt;/span&gt;www.gosuslugi.ru&lt;/div&gt;" w:history="1">
        <w:r w:rsidRPr="00B877EC">
          <w:rPr>
            <w:sz w:val="26"/>
            <w:szCs w:val="26"/>
          </w:rPr>
          <w:t>www.gosuslugi.ru</w:t>
        </w:r>
      </w:hyperlink>
      <w:r w:rsidRPr="00B877EC">
        <w:rPr>
          <w:sz w:val="26"/>
          <w:szCs w:val="26"/>
        </w:rPr>
        <w:t xml:space="preserve">; </w:t>
      </w:r>
    </w:p>
    <w:p w:rsidR="00B877EC" w:rsidRDefault="00B877EC" w:rsidP="00EE3BFF">
      <w:pPr>
        <w:ind w:firstLine="709"/>
        <w:jc w:val="both"/>
        <w:rPr>
          <w:sz w:val="26"/>
          <w:szCs w:val="26"/>
        </w:rPr>
      </w:pPr>
      <w:r w:rsidRPr="00B877EC">
        <w:rPr>
          <w:sz w:val="26"/>
          <w:szCs w:val="26"/>
        </w:rPr>
        <w:t>4) на информационно</w:t>
      </w:r>
      <w:r>
        <w:rPr>
          <w:sz w:val="26"/>
          <w:szCs w:val="26"/>
        </w:rPr>
        <w:t>м стенде, расположенном в ОМСУ.».</w:t>
      </w:r>
    </w:p>
    <w:p w:rsidR="0093502F" w:rsidRDefault="0093502F" w:rsidP="00EE3BFF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color w:val="000000" w:themeColor="text1"/>
          <w:sz w:val="26"/>
          <w:szCs w:val="26"/>
        </w:rPr>
        <w:t xml:space="preserve">Пункт 1.3.3 подраздела </w:t>
      </w:r>
      <w:r>
        <w:rPr>
          <w:bCs/>
          <w:sz w:val="26"/>
          <w:szCs w:val="26"/>
        </w:rPr>
        <w:t>1.3 главы 1 Административного регламента изложить в следующей редакции:</w:t>
      </w:r>
    </w:p>
    <w:p w:rsidR="0093502F" w:rsidRPr="0093502F" w:rsidRDefault="0093502F" w:rsidP="00EE3BFF">
      <w:pPr>
        <w:pStyle w:val="a8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«1.3.3. </w:t>
      </w:r>
      <w:r w:rsidRPr="0093502F">
        <w:rPr>
          <w:sz w:val="26"/>
          <w:szCs w:val="26"/>
        </w:rPr>
        <w:t>Сведения о ходе предоставления муниципальной услуги сообщаются заявителям:</w:t>
      </w:r>
    </w:p>
    <w:p w:rsidR="0093502F" w:rsidRPr="0093502F" w:rsidRDefault="0093502F" w:rsidP="00EE3BFF">
      <w:pPr>
        <w:ind w:firstLine="709"/>
        <w:jc w:val="both"/>
        <w:rPr>
          <w:sz w:val="26"/>
          <w:szCs w:val="26"/>
        </w:rPr>
      </w:pPr>
      <w:r w:rsidRPr="0093502F">
        <w:rPr>
          <w:sz w:val="26"/>
          <w:szCs w:val="26"/>
        </w:rPr>
        <w:t xml:space="preserve">- при личном обращении в ОМСУ; </w:t>
      </w:r>
    </w:p>
    <w:p w:rsidR="0093502F" w:rsidRPr="0093502F" w:rsidRDefault="0093502F" w:rsidP="00EE3BFF">
      <w:pPr>
        <w:ind w:firstLine="709"/>
        <w:jc w:val="both"/>
        <w:rPr>
          <w:sz w:val="26"/>
          <w:szCs w:val="26"/>
        </w:rPr>
      </w:pPr>
      <w:r w:rsidRPr="0093502F">
        <w:rPr>
          <w:sz w:val="26"/>
          <w:szCs w:val="26"/>
        </w:rPr>
        <w:t xml:space="preserve">- при обращении в ДАГИЗ с использованием средств телефонной связи; </w:t>
      </w:r>
    </w:p>
    <w:p w:rsidR="0093502F" w:rsidRPr="0093502F" w:rsidRDefault="0093502F" w:rsidP="00EE3BFF">
      <w:pPr>
        <w:ind w:firstLine="709"/>
        <w:jc w:val="both"/>
        <w:rPr>
          <w:sz w:val="26"/>
          <w:szCs w:val="26"/>
        </w:rPr>
      </w:pPr>
      <w:r w:rsidRPr="0093502F">
        <w:rPr>
          <w:sz w:val="26"/>
          <w:szCs w:val="26"/>
        </w:rPr>
        <w:t xml:space="preserve">- при письменном обращении в ОМСУ по почте либо в электронном виде; </w:t>
      </w:r>
    </w:p>
    <w:p w:rsidR="00803762" w:rsidRDefault="0093502F" w:rsidP="00EE3BFF">
      <w:pPr>
        <w:ind w:firstLine="709"/>
        <w:jc w:val="both"/>
        <w:rPr>
          <w:sz w:val="26"/>
          <w:szCs w:val="26"/>
        </w:rPr>
      </w:pPr>
      <w:r w:rsidRPr="0093502F">
        <w:rPr>
          <w:sz w:val="26"/>
          <w:szCs w:val="26"/>
        </w:rPr>
        <w:t xml:space="preserve">Письменное информирование о ходе предоставления муниципальной услуги, осуществляется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обращении, в срок предоставления муниципальной услуги, установленный </w:t>
      </w:r>
      <w:hyperlink r:id="rId8" w:history="1">
        <w:r w:rsidRPr="0093502F">
          <w:rPr>
            <w:sz w:val="26"/>
            <w:szCs w:val="26"/>
          </w:rPr>
          <w:t>подразделом 2.4 раздела 2</w:t>
        </w:r>
      </w:hyperlink>
      <w:r w:rsidRPr="0093502F">
        <w:rPr>
          <w:sz w:val="26"/>
          <w:szCs w:val="26"/>
        </w:rPr>
        <w:t xml:space="preserve"> настоящего административного регламента.</w:t>
      </w:r>
      <w:r w:rsidR="00803762">
        <w:rPr>
          <w:sz w:val="26"/>
          <w:szCs w:val="26"/>
        </w:rPr>
        <w:t>».</w:t>
      </w:r>
    </w:p>
    <w:p w:rsidR="0093502F" w:rsidRDefault="00803762" w:rsidP="00EE3BFF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93502F" w:rsidRPr="0093502F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Пункт 1.3.4 подраздела </w:t>
      </w:r>
      <w:r>
        <w:rPr>
          <w:bCs/>
          <w:sz w:val="26"/>
          <w:szCs w:val="26"/>
        </w:rPr>
        <w:t>1.3 главы 1 Административного регламента изложить в следующей редакции:</w:t>
      </w:r>
    </w:p>
    <w:p w:rsidR="00803762" w:rsidRPr="00803762" w:rsidRDefault="00803762" w:rsidP="00EE3BFF">
      <w:pPr>
        <w:pStyle w:val="a8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«1.3.4. </w:t>
      </w:r>
      <w:r w:rsidRPr="00803762">
        <w:rPr>
          <w:sz w:val="26"/>
          <w:szCs w:val="26"/>
        </w:rPr>
        <w:t>Информирование проводится в форме:</w:t>
      </w:r>
    </w:p>
    <w:p w:rsidR="00803762" w:rsidRPr="00803762" w:rsidRDefault="00803762" w:rsidP="00EE3BFF">
      <w:pPr>
        <w:ind w:firstLine="709"/>
        <w:jc w:val="both"/>
        <w:rPr>
          <w:sz w:val="26"/>
          <w:szCs w:val="26"/>
        </w:rPr>
      </w:pPr>
      <w:r w:rsidRPr="00803762">
        <w:rPr>
          <w:sz w:val="26"/>
          <w:szCs w:val="26"/>
        </w:rPr>
        <w:t xml:space="preserve">- устного информирования; </w:t>
      </w:r>
    </w:p>
    <w:p w:rsidR="00803762" w:rsidRPr="00803762" w:rsidRDefault="00803762" w:rsidP="00EE3BFF">
      <w:pPr>
        <w:ind w:firstLine="709"/>
        <w:jc w:val="both"/>
        <w:rPr>
          <w:sz w:val="26"/>
          <w:szCs w:val="26"/>
        </w:rPr>
      </w:pPr>
      <w:r w:rsidRPr="00803762">
        <w:rPr>
          <w:sz w:val="26"/>
          <w:szCs w:val="26"/>
        </w:rPr>
        <w:t xml:space="preserve">- письменного информирования. </w:t>
      </w:r>
    </w:p>
    <w:p w:rsidR="00803762" w:rsidRPr="00803762" w:rsidRDefault="00803762" w:rsidP="00EE3BFF">
      <w:pPr>
        <w:ind w:firstLine="709"/>
        <w:jc w:val="both"/>
        <w:rPr>
          <w:sz w:val="26"/>
          <w:szCs w:val="26"/>
        </w:rPr>
      </w:pPr>
      <w:r w:rsidRPr="00803762">
        <w:rPr>
          <w:sz w:val="26"/>
          <w:szCs w:val="26"/>
        </w:rPr>
        <w:t xml:space="preserve">1.3.4.1. Устное информирование осуществляется специалистами ДАГИЗ при обращении заявителей за информацией лично или по телефону. </w:t>
      </w:r>
    </w:p>
    <w:p w:rsidR="00803762" w:rsidRPr="00803762" w:rsidRDefault="00803762" w:rsidP="00EE3BFF">
      <w:pPr>
        <w:ind w:firstLine="709"/>
        <w:jc w:val="both"/>
        <w:rPr>
          <w:sz w:val="26"/>
          <w:szCs w:val="26"/>
        </w:rPr>
      </w:pPr>
      <w:r w:rsidRPr="00803762">
        <w:rPr>
          <w:sz w:val="26"/>
          <w:szCs w:val="26"/>
        </w:rPr>
        <w:t xml:space="preserve">Специалисты, осуществляющие устное информирование, принимают все необходимые меры для дачи полного и оперативного ответа на поставленные вопросы. </w:t>
      </w:r>
    </w:p>
    <w:p w:rsidR="00803762" w:rsidRPr="00803762" w:rsidRDefault="00803762" w:rsidP="00EE3BFF">
      <w:pPr>
        <w:ind w:firstLine="709"/>
        <w:jc w:val="both"/>
        <w:rPr>
          <w:sz w:val="26"/>
          <w:szCs w:val="26"/>
        </w:rPr>
      </w:pPr>
      <w:r w:rsidRPr="00803762">
        <w:rPr>
          <w:sz w:val="26"/>
          <w:szCs w:val="26"/>
        </w:rPr>
        <w:t xml:space="preserve">Устное информирование каждого заявителя осуществляется в течение времени, необходимого для его информирования. </w:t>
      </w:r>
    </w:p>
    <w:p w:rsidR="00803762" w:rsidRPr="00803762" w:rsidRDefault="00803762" w:rsidP="00EE3BFF">
      <w:pPr>
        <w:ind w:firstLine="709"/>
        <w:jc w:val="both"/>
        <w:rPr>
          <w:sz w:val="26"/>
          <w:szCs w:val="26"/>
        </w:rPr>
      </w:pPr>
      <w:r w:rsidRPr="00803762">
        <w:rPr>
          <w:sz w:val="26"/>
          <w:szCs w:val="26"/>
        </w:rPr>
        <w:t xml:space="preserve">1.3.4.2. При ответах на телефонные звонки специалисты ДАГИЗ подробно, в корректной форме информируют обратившихся заявителей по интересующим их вопросам. Ответ должен начинаться с информации о наименовании ОМСУ, в который обратился заявитель, фамилии, имени, отчестве и должности специалиста, принявшего телефонный звонок. </w:t>
      </w:r>
    </w:p>
    <w:p w:rsidR="00803762" w:rsidRPr="00803762" w:rsidRDefault="00803762" w:rsidP="00EE3BFF">
      <w:pPr>
        <w:ind w:firstLine="709"/>
        <w:jc w:val="both"/>
        <w:rPr>
          <w:sz w:val="26"/>
          <w:szCs w:val="26"/>
        </w:rPr>
      </w:pPr>
      <w:r w:rsidRPr="00803762">
        <w:rPr>
          <w:sz w:val="26"/>
          <w:szCs w:val="26"/>
        </w:rPr>
        <w:t xml:space="preserve">При устном обращении заявителя (по телефону) специалисты ДАГИЗ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</w:t>
      </w:r>
      <w:r w:rsidRPr="00803762">
        <w:rPr>
          <w:sz w:val="26"/>
          <w:szCs w:val="26"/>
        </w:rPr>
        <w:lastRenderedPageBreak/>
        <w:t xml:space="preserve">специалисту или же обратившемуся заявителю должен быть сообщен телефонный номер, по которому можно получить необходимую информацию, либо специалист предлагает заявителю обратиться письменно. </w:t>
      </w:r>
    </w:p>
    <w:p w:rsidR="00803762" w:rsidRPr="00803762" w:rsidRDefault="00803762" w:rsidP="00EE3BFF">
      <w:pPr>
        <w:ind w:firstLine="709"/>
        <w:jc w:val="both"/>
        <w:rPr>
          <w:sz w:val="26"/>
          <w:szCs w:val="26"/>
        </w:rPr>
      </w:pPr>
      <w:r w:rsidRPr="00803762">
        <w:rPr>
          <w:sz w:val="26"/>
          <w:szCs w:val="26"/>
        </w:rPr>
        <w:t xml:space="preserve"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 </w:t>
      </w:r>
    </w:p>
    <w:p w:rsidR="00803762" w:rsidRPr="00803762" w:rsidRDefault="00803762" w:rsidP="00EE3BFF">
      <w:pPr>
        <w:ind w:firstLine="709"/>
        <w:jc w:val="both"/>
        <w:rPr>
          <w:sz w:val="26"/>
          <w:szCs w:val="26"/>
        </w:rPr>
      </w:pPr>
      <w:r w:rsidRPr="00803762">
        <w:rPr>
          <w:sz w:val="26"/>
          <w:szCs w:val="26"/>
        </w:rPr>
        <w:t xml:space="preserve">Ответ на обращение заявителя предоставляется в простой, четкой и понятной форме с указанием фамилии, инициалов, номера </w:t>
      </w:r>
      <w:r>
        <w:rPr>
          <w:sz w:val="26"/>
          <w:szCs w:val="26"/>
        </w:rPr>
        <w:t>телефона специалиста ДАГИЗ</w:t>
      </w:r>
      <w:r w:rsidRPr="0080376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r w:rsidRPr="00803762">
        <w:rPr>
          <w:sz w:val="26"/>
          <w:szCs w:val="26"/>
        </w:rPr>
        <w:t xml:space="preserve"> </w:t>
      </w:r>
    </w:p>
    <w:p w:rsidR="00803762" w:rsidRDefault="00F51CC2" w:rsidP="00EE3B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EC2985">
        <w:rPr>
          <w:sz w:val="26"/>
          <w:szCs w:val="26"/>
        </w:rPr>
        <w:t>В абзаце 1 подраздела 2.2 главы 2 Административного регламента слова 2через ЦЖО» исключить.</w:t>
      </w:r>
    </w:p>
    <w:p w:rsidR="00EC2985" w:rsidRPr="0093502F" w:rsidRDefault="00EC2985" w:rsidP="00EE3B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 подпунктах 4, 5 абзаца 5 пункта 2.3.1 подраздела 2.3 главы 2 Административного регламента слова «ЦЖО» исключить.</w:t>
      </w:r>
    </w:p>
    <w:p w:rsidR="00432A61" w:rsidRDefault="00EC2985" w:rsidP="00EE3BF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1.7. </w:t>
      </w:r>
      <w:r w:rsidR="00E05064">
        <w:rPr>
          <w:color w:val="000000" w:themeColor="text1"/>
          <w:sz w:val="26"/>
          <w:szCs w:val="26"/>
        </w:rPr>
        <w:t>Подраздел «</w:t>
      </w:r>
      <w:r>
        <w:rPr>
          <w:color w:val="000000" w:themeColor="text1"/>
          <w:sz w:val="26"/>
          <w:szCs w:val="26"/>
        </w:rPr>
        <w:t xml:space="preserve">2.5. </w:t>
      </w:r>
      <w:r w:rsidR="00E05064">
        <w:rPr>
          <w:color w:val="000000" w:themeColor="text1"/>
          <w:sz w:val="26"/>
          <w:szCs w:val="26"/>
        </w:rPr>
        <w:t xml:space="preserve">Нормативные правовые акты, регулирующие предоставление муниципальной услуги» </w:t>
      </w:r>
      <w:r w:rsidR="005839A5">
        <w:rPr>
          <w:color w:val="000000" w:themeColor="text1"/>
          <w:sz w:val="26"/>
          <w:szCs w:val="26"/>
        </w:rPr>
        <w:t>главы 2</w:t>
      </w:r>
      <w:r w:rsidR="00E05064">
        <w:rPr>
          <w:color w:val="000000" w:themeColor="text1"/>
          <w:sz w:val="26"/>
          <w:szCs w:val="26"/>
        </w:rPr>
        <w:t xml:space="preserve"> Административного регламента исключить.</w:t>
      </w:r>
    </w:p>
    <w:p w:rsidR="00EC2985" w:rsidRDefault="00EC2985" w:rsidP="00EE3BF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1.8. В абзаце 2 подпункта 1 пункта 2.6.3 подраздела 2 главы 2 Административного регламента слова «через ЦЖО» исключить.</w:t>
      </w:r>
    </w:p>
    <w:p w:rsidR="00EC2985" w:rsidRDefault="00EC2985" w:rsidP="00EE3BF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1.9. В абзаце 3 подпункта 1 пункта 2.6.3 подраздела 2 главы 2 Административного регламента слова «в ЦЖО по адресу: г. Анива, ул. Ленина, д. 20.».</w:t>
      </w:r>
    </w:p>
    <w:p w:rsidR="00EC2985" w:rsidRDefault="005A40DB" w:rsidP="00EE3BF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1.10. В абзаце 2 пункта 2.8.1 подраздела 2.8 главы 2 административного регламента </w:t>
      </w:r>
      <w:r w:rsidR="00297E78">
        <w:rPr>
          <w:color w:val="000000" w:themeColor="text1"/>
          <w:sz w:val="26"/>
          <w:szCs w:val="26"/>
        </w:rPr>
        <w:t>слова «ЦЖО» исключить.</w:t>
      </w:r>
    </w:p>
    <w:p w:rsidR="00297E78" w:rsidRDefault="00297E78" w:rsidP="00EE3BF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1.11. Подраздел 2.11 главы 2 Административного регламента изложить в следующей редакции:</w:t>
      </w:r>
    </w:p>
    <w:p w:rsidR="00297E78" w:rsidRDefault="00297E78" w:rsidP="00EE3BFF">
      <w:pPr>
        <w:ind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«2.11. Срок регистрации запроса заявителя о предоставлении муниципальной услуги</w:t>
      </w:r>
    </w:p>
    <w:p w:rsidR="00297E78" w:rsidRDefault="00297E78" w:rsidP="00EE3BF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Регистрация запроса заявителя о предоставлении муниципальной услуги осуществляется в день поступления запроса в ОМСУ, МФЦ.».</w:t>
      </w:r>
    </w:p>
    <w:p w:rsidR="00EE3BFF" w:rsidRDefault="00EE3BFF" w:rsidP="00EE3BFF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1.12</w:t>
      </w:r>
      <w:r w:rsidR="00671F97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В абзаце 1 пункта 3.2.2 подраздела 3.2 главы 3 Административного регламента слова «ЦЖО» исключить.</w:t>
      </w:r>
    </w:p>
    <w:p w:rsidR="00EE3BFF" w:rsidRDefault="00EE3BFF" w:rsidP="00EE3BFF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1.13. В пункте 3.2.3 подраздела 3.2 главы 3 Административного регламента слова «или ЦЖО» исключить.</w:t>
      </w:r>
    </w:p>
    <w:p w:rsidR="00EE3BFF" w:rsidRDefault="00EE3BFF" w:rsidP="00EE3BFF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1.14. В подпункте 3 пункта 3.3.2 подраздела 3.3 главы 3 Административного регламента слова «ЦЖО» исключить.</w:t>
      </w:r>
    </w:p>
    <w:p w:rsidR="00EE3BFF" w:rsidRDefault="00EE3BFF" w:rsidP="00EE3BFF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1.15. В абзаце 1 пункта 3.9.2 подраздела 3.9 главы 3 Административного регламента слова «или ЦЖО» исключить.</w:t>
      </w:r>
    </w:p>
    <w:p w:rsidR="00671F97" w:rsidRDefault="00321C9B" w:rsidP="00EE3BFF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1.16. </w:t>
      </w:r>
      <w:r w:rsidR="00671F97">
        <w:rPr>
          <w:rFonts w:eastAsia="Calibri"/>
          <w:bCs/>
          <w:sz w:val="26"/>
          <w:szCs w:val="26"/>
          <w:lang w:eastAsia="en-US"/>
        </w:rPr>
        <w:t>Главы 4, 5 Административного регламента исключить.</w:t>
      </w:r>
    </w:p>
    <w:p w:rsidR="00671F97" w:rsidRPr="002B7C18" w:rsidRDefault="00671F97" w:rsidP="00EE3BF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F4EFD">
        <w:rPr>
          <w:color w:val="000000"/>
          <w:sz w:val="26"/>
          <w:szCs w:val="26"/>
          <w:lang w:eastAsia="en-US"/>
        </w:rPr>
        <w:t xml:space="preserve">2. </w:t>
      </w:r>
      <w:r w:rsidRPr="00DF4EFD">
        <w:rPr>
          <w:color w:val="000000"/>
          <w:sz w:val="26"/>
          <w:szCs w:val="26"/>
        </w:rPr>
        <w:t xml:space="preserve"> </w:t>
      </w:r>
      <w:r w:rsidRPr="002B7C18">
        <w:rPr>
          <w:sz w:val="26"/>
          <w:szCs w:val="26"/>
        </w:rPr>
        <w:t>Настоящее постановление опубликовать в сетевом издании «Утро Родины» и разместить на официальном сайте администрации Анивского муниципального округа.</w:t>
      </w:r>
    </w:p>
    <w:p w:rsidR="00671F97" w:rsidRPr="002B7C18" w:rsidRDefault="00671F97" w:rsidP="00EE3B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C18">
        <w:rPr>
          <w:sz w:val="26"/>
          <w:szCs w:val="26"/>
        </w:rPr>
        <w:t xml:space="preserve">3. Контроль исполнения настоящего постановления возложить </w:t>
      </w:r>
      <w:proofErr w:type="spellStart"/>
      <w:r w:rsidRPr="002B7C18">
        <w:rPr>
          <w:sz w:val="26"/>
          <w:szCs w:val="26"/>
        </w:rPr>
        <w:t>и.о</w:t>
      </w:r>
      <w:proofErr w:type="spellEnd"/>
      <w:r w:rsidRPr="002B7C18">
        <w:rPr>
          <w:sz w:val="26"/>
          <w:szCs w:val="26"/>
        </w:rPr>
        <w:t xml:space="preserve">. директора департамента архитектуры, градостроительной деятельности и землепользования администрации Анивского муниципального округа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Банину</w:t>
      </w:r>
      <w:proofErr w:type="spellEnd"/>
      <w:r>
        <w:rPr>
          <w:sz w:val="26"/>
          <w:szCs w:val="26"/>
        </w:rPr>
        <w:t>.</w:t>
      </w:r>
    </w:p>
    <w:p w:rsidR="00E45966" w:rsidRPr="00E95BA8" w:rsidRDefault="00E45966" w:rsidP="00E95B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22D2" w:rsidRPr="00E95BA8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5966" w:rsidRPr="00E95BA8" w:rsidRDefault="000466C5" w:rsidP="00E95B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45966" w:rsidRPr="00E95BA8">
        <w:rPr>
          <w:sz w:val="26"/>
          <w:szCs w:val="26"/>
        </w:rPr>
        <w:t xml:space="preserve">эр Анивского </w:t>
      </w:r>
      <w:r>
        <w:rPr>
          <w:sz w:val="26"/>
          <w:szCs w:val="26"/>
        </w:rPr>
        <w:t>муниципального</w:t>
      </w:r>
      <w:r w:rsidR="00E45966" w:rsidRPr="00E95BA8">
        <w:rPr>
          <w:sz w:val="26"/>
          <w:szCs w:val="26"/>
        </w:rPr>
        <w:t xml:space="preserve"> округа                            </w:t>
      </w:r>
      <w:r w:rsidR="005922D2" w:rsidRPr="00E95BA8">
        <w:rPr>
          <w:sz w:val="26"/>
          <w:szCs w:val="26"/>
        </w:rPr>
        <w:t xml:space="preserve"> </w:t>
      </w:r>
      <w:r w:rsidR="00F10D59">
        <w:rPr>
          <w:sz w:val="26"/>
          <w:szCs w:val="26"/>
        </w:rPr>
        <w:t xml:space="preserve">                </w:t>
      </w:r>
      <w:r w:rsidR="00D0112D">
        <w:rPr>
          <w:sz w:val="26"/>
          <w:szCs w:val="26"/>
        </w:rPr>
        <w:t xml:space="preserve">       </w:t>
      </w:r>
      <w:r w:rsidR="00F10D59">
        <w:rPr>
          <w:sz w:val="26"/>
          <w:szCs w:val="26"/>
        </w:rPr>
        <w:t xml:space="preserve">     </w:t>
      </w:r>
      <w:r>
        <w:rPr>
          <w:sz w:val="26"/>
          <w:szCs w:val="26"/>
        </w:rPr>
        <w:t>С.М. Швец</w:t>
      </w:r>
    </w:p>
    <w:p w:rsidR="00E7688A" w:rsidRPr="00E95BA8" w:rsidRDefault="00D0112D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7688A" w:rsidRPr="00E95BA8" w:rsidSect="000802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14609"/>
    <w:rsid w:val="00030123"/>
    <w:rsid w:val="000466C5"/>
    <w:rsid w:val="0008026E"/>
    <w:rsid w:val="000A6A8F"/>
    <w:rsid w:val="000C1952"/>
    <w:rsid w:val="000C51E9"/>
    <w:rsid w:val="00112534"/>
    <w:rsid w:val="001214AA"/>
    <w:rsid w:val="001360A7"/>
    <w:rsid w:val="001831DB"/>
    <w:rsid w:val="00187F52"/>
    <w:rsid w:val="001972B4"/>
    <w:rsid w:val="001C5810"/>
    <w:rsid w:val="00245DF0"/>
    <w:rsid w:val="00261517"/>
    <w:rsid w:val="002731B6"/>
    <w:rsid w:val="00297E78"/>
    <w:rsid w:val="002B0CCE"/>
    <w:rsid w:val="002D42F0"/>
    <w:rsid w:val="002F1EF3"/>
    <w:rsid w:val="00321C9B"/>
    <w:rsid w:val="00347BB9"/>
    <w:rsid w:val="00383F4B"/>
    <w:rsid w:val="0038485F"/>
    <w:rsid w:val="00394BFB"/>
    <w:rsid w:val="003D0754"/>
    <w:rsid w:val="003E5E42"/>
    <w:rsid w:val="00432A61"/>
    <w:rsid w:val="004747AC"/>
    <w:rsid w:val="004853B3"/>
    <w:rsid w:val="00490191"/>
    <w:rsid w:val="004B3FAB"/>
    <w:rsid w:val="004C0EC9"/>
    <w:rsid w:val="004E0387"/>
    <w:rsid w:val="004E75D5"/>
    <w:rsid w:val="004F0815"/>
    <w:rsid w:val="004F3202"/>
    <w:rsid w:val="005638F8"/>
    <w:rsid w:val="005839A5"/>
    <w:rsid w:val="00591104"/>
    <w:rsid w:val="005922D2"/>
    <w:rsid w:val="005A1982"/>
    <w:rsid w:val="005A40DB"/>
    <w:rsid w:val="005A41B7"/>
    <w:rsid w:val="005C4A73"/>
    <w:rsid w:val="005C5CDD"/>
    <w:rsid w:val="00671F97"/>
    <w:rsid w:val="00693790"/>
    <w:rsid w:val="006C17A7"/>
    <w:rsid w:val="006C1877"/>
    <w:rsid w:val="007153F3"/>
    <w:rsid w:val="00717145"/>
    <w:rsid w:val="0079278C"/>
    <w:rsid w:val="00793444"/>
    <w:rsid w:val="007D2E87"/>
    <w:rsid w:val="00803762"/>
    <w:rsid w:val="00814C60"/>
    <w:rsid w:val="00872C70"/>
    <w:rsid w:val="00877485"/>
    <w:rsid w:val="00880ED7"/>
    <w:rsid w:val="008A6D41"/>
    <w:rsid w:val="008F0D59"/>
    <w:rsid w:val="00907668"/>
    <w:rsid w:val="00915BEA"/>
    <w:rsid w:val="0093502F"/>
    <w:rsid w:val="009553FD"/>
    <w:rsid w:val="0099280A"/>
    <w:rsid w:val="009C3BAA"/>
    <w:rsid w:val="009D3DD5"/>
    <w:rsid w:val="00A07631"/>
    <w:rsid w:val="00A16FDE"/>
    <w:rsid w:val="00AA43AF"/>
    <w:rsid w:val="00AB5531"/>
    <w:rsid w:val="00AF0365"/>
    <w:rsid w:val="00B12171"/>
    <w:rsid w:val="00B63BA2"/>
    <w:rsid w:val="00B73169"/>
    <w:rsid w:val="00B877EC"/>
    <w:rsid w:val="00BA0B3E"/>
    <w:rsid w:val="00BE4EDB"/>
    <w:rsid w:val="00C1738F"/>
    <w:rsid w:val="00C2114D"/>
    <w:rsid w:val="00C2180E"/>
    <w:rsid w:val="00C40D5A"/>
    <w:rsid w:val="00C67A23"/>
    <w:rsid w:val="00C762B0"/>
    <w:rsid w:val="00C8493B"/>
    <w:rsid w:val="00CB44CB"/>
    <w:rsid w:val="00D0112D"/>
    <w:rsid w:val="00D219CA"/>
    <w:rsid w:val="00D46ABB"/>
    <w:rsid w:val="00D543C1"/>
    <w:rsid w:val="00D602AD"/>
    <w:rsid w:val="00D70C49"/>
    <w:rsid w:val="00DA03E2"/>
    <w:rsid w:val="00E05064"/>
    <w:rsid w:val="00E45966"/>
    <w:rsid w:val="00E74F24"/>
    <w:rsid w:val="00E7688A"/>
    <w:rsid w:val="00E776B1"/>
    <w:rsid w:val="00E95BA8"/>
    <w:rsid w:val="00EA28F8"/>
    <w:rsid w:val="00EB6134"/>
    <w:rsid w:val="00EC2985"/>
    <w:rsid w:val="00EE2EA5"/>
    <w:rsid w:val="00EE3BFF"/>
    <w:rsid w:val="00F10D59"/>
    <w:rsid w:val="00F23BEA"/>
    <w:rsid w:val="00F51CC2"/>
    <w:rsid w:val="00FA0AAB"/>
    <w:rsid w:val="00FD2F67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4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17389&amp;dst=100188&amp;field=134&amp;date=31.07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admsakhalin.ru" TargetMode="External"/><Relationship Id="rId5" Type="http://schemas.openxmlformats.org/officeDocument/2006/relationships/hyperlink" Target="https://myaniva.gosuslugi.ru/.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2025-07-31T00:48:00Z</cp:lastPrinted>
  <dcterms:created xsi:type="dcterms:W3CDTF">2025-08-13T23:25:00Z</dcterms:created>
  <dcterms:modified xsi:type="dcterms:W3CDTF">2025-08-13T23:25:00Z</dcterms:modified>
</cp:coreProperties>
</file>